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51FE" w14:textId="0C4BB54A" w:rsidR="00C70353" w:rsidRDefault="006844C0" w:rsidP="00B46476">
      <w:pPr>
        <w:ind w:left="360"/>
        <w:rPr>
          <w:b/>
          <w:color w:val="1F497D" w:themeColor="text2"/>
        </w:rPr>
      </w:pPr>
      <w:proofErr w:type="spellStart"/>
      <w:proofErr w:type="gramStart"/>
      <w:r>
        <w:rPr>
          <w:b/>
          <w:color w:val="1F497D" w:themeColor="text2"/>
        </w:rPr>
        <w:t>eAuthored</w:t>
      </w:r>
      <w:proofErr w:type="spellEnd"/>
      <w:proofErr w:type="gramEnd"/>
      <w:r>
        <w:rPr>
          <w:b/>
          <w:color w:val="1F497D" w:themeColor="text2"/>
        </w:rPr>
        <w:t xml:space="preserve"> Content</w:t>
      </w:r>
      <w:r w:rsidR="00B46476" w:rsidRPr="00B46476">
        <w:rPr>
          <w:b/>
          <w:color w:val="1F497D" w:themeColor="text2"/>
        </w:rPr>
        <w:t xml:space="preserve"> </w:t>
      </w:r>
      <w:r w:rsidR="00E02707">
        <w:rPr>
          <w:b/>
          <w:color w:val="1F497D" w:themeColor="text2"/>
        </w:rPr>
        <w:t xml:space="preserve">Sharing </w:t>
      </w:r>
      <w:r w:rsidR="008203C1">
        <w:rPr>
          <w:b/>
          <w:color w:val="1F497D" w:themeColor="text2"/>
        </w:rPr>
        <w:t xml:space="preserve">Web </w:t>
      </w:r>
      <w:r w:rsidR="00E02707">
        <w:rPr>
          <w:b/>
          <w:color w:val="1F497D" w:themeColor="text2"/>
        </w:rPr>
        <w:t xml:space="preserve">Page </w:t>
      </w:r>
      <w:r w:rsidR="00B46476" w:rsidRPr="00B46476">
        <w:rPr>
          <w:b/>
          <w:color w:val="1F497D" w:themeColor="text2"/>
        </w:rPr>
        <w:t>T</w:t>
      </w:r>
      <w:r w:rsidR="00C70353" w:rsidRPr="00B46476">
        <w:rPr>
          <w:b/>
          <w:color w:val="1F497D" w:themeColor="text2"/>
        </w:rPr>
        <w:t>emplate</w:t>
      </w:r>
      <w:r w:rsidR="00E02707">
        <w:rPr>
          <w:b/>
          <w:color w:val="1F497D" w:themeColor="text2"/>
        </w:rPr>
        <w:t xml:space="preserve"> and Hosting Notes</w:t>
      </w:r>
    </w:p>
    <w:p w14:paraId="42E7654F" w14:textId="77777777" w:rsidR="00E02707" w:rsidRDefault="00E02707" w:rsidP="00B46476">
      <w:pPr>
        <w:ind w:left="360"/>
        <w:rPr>
          <w:b/>
          <w:color w:val="1F497D" w:themeColor="text2"/>
        </w:rPr>
      </w:pPr>
    </w:p>
    <w:p w14:paraId="289510B2" w14:textId="1ED2E17C" w:rsidR="00C9430E" w:rsidRDefault="00E02707" w:rsidP="00421EC8">
      <w:pPr>
        <w:ind w:left="360"/>
        <w:rPr>
          <w:b/>
          <w:color w:val="1F497D" w:themeColor="text2"/>
        </w:rPr>
      </w:pPr>
      <w:r w:rsidRPr="00E02707">
        <w:rPr>
          <w:color w:val="1F497D" w:themeColor="text2"/>
        </w:rPr>
        <w:t xml:space="preserve">Example Sharing </w:t>
      </w:r>
      <w:r w:rsidR="008203C1">
        <w:rPr>
          <w:color w:val="1F497D" w:themeColor="text2"/>
        </w:rPr>
        <w:t xml:space="preserve">Web </w:t>
      </w:r>
      <w:r w:rsidRPr="00E02707">
        <w:rPr>
          <w:color w:val="1F497D" w:themeColor="text2"/>
        </w:rPr>
        <w:t>Page</w:t>
      </w:r>
      <w:r w:rsidR="006844C0">
        <w:rPr>
          <w:color w:val="1F497D" w:themeColor="text2"/>
        </w:rPr>
        <w:t xml:space="preserve"> for </w:t>
      </w:r>
      <w:r w:rsidR="00242C50">
        <w:rPr>
          <w:color w:val="1F497D" w:themeColor="text2"/>
        </w:rPr>
        <w:t xml:space="preserve">downloadable </w:t>
      </w:r>
      <w:r w:rsidR="006844C0">
        <w:rPr>
          <w:color w:val="1F497D" w:themeColor="text2"/>
        </w:rPr>
        <w:t>SCORM objects</w:t>
      </w:r>
      <w:r>
        <w:rPr>
          <w:b/>
          <w:color w:val="1F497D" w:themeColor="text2"/>
        </w:rPr>
        <w:t>:</w:t>
      </w:r>
    </w:p>
    <w:p w14:paraId="557B9CAD" w14:textId="7D2B437F" w:rsidR="00E02707" w:rsidRDefault="00E02707" w:rsidP="00B46476">
      <w:pPr>
        <w:ind w:left="36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</w:p>
    <w:p w14:paraId="4A1876B0" w14:textId="77777777" w:rsidR="004357B0" w:rsidRDefault="004357B0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1F497D" w:themeColor="text2"/>
        </w:rPr>
      </w:pPr>
    </w:p>
    <w:p w14:paraId="278E20C5" w14:textId="61D9440A" w:rsidR="004357B0" w:rsidRPr="00B46476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1F497D" w:themeColor="text2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1FC1" wp14:editId="7987FDA5">
                <wp:simplePos x="0" y="0"/>
                <wp:positionH relativeFrom="column">
                  <wp:posOffset>2296795</wp:posOffset>
                </wp:positionH>
                <wp:positionV relativeFrom="paragraph">
                  <wp:posOffset>116205</wp:posOffset>
                </wp:positionV>
                <wp:extent cx="2514600" cy="342900"/>
                <wp:effectExtent l="0" t="203200" r="0" b="1905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2204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4384" w14:textId="2D341649" w:rsidR="00DE75B9" w:rsidRPr="008B7173" w:rsidRDefault="00DE75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B7173">
                              <w:rPr>
                                <w:color w:val="FFFFFF" w:themeColor="background1"/>
                              </w:rPr>
                              <w:t>Your Project Topic/Banner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.85pt;margin-top:9.15pt;width:198pt;height:27pt;rotation:-5874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" filled="f" stroked="f">
                <v:textbox>
                  <w:txbxContent>
                    <w:p w14:paraId="6E0C4384" w14:textId="2D341649" w:rsidR="00DE75B9" w:rsidRPr="008B7173" w:rsidRDefault="00DE75B9">
                      <w:pPr>
                        <w:rPr>
                          <w:color w:val="FFFFFF" w:themeColor="background1"/>
                        </w:rPr>
                      </w:pPr>
                      <w:r w:rsidRPr="008B7173">
                        <w:rPr>
                          <w:color w:val="FFFFFF" w:themeColor="background1"/>
                        </w:rPr>
                        <w:t>Your Project Topic/Banner Here</w:t>
                      </w:r>
                    </w:p>
                  </w:txbxContent>
                </v:textbox>
              </v:shape>
            </w:pict>
          </mc:Fallback>
        </mc:AlternateContent>
      </w:r>
      <w:r w:rsidR="004357B0">
        <w:rPr>
          <w:b/>
          <w:noProof/>
          <w:color w:val="1F497D" w:themeColor="text2"/>
        </w:rPr>
        <w:drawing>
          <wp:inline distT="0" distB="0" distL="0" distR="0" wp14:anchorId="3902F979" wp14:editId="64D979DD">
            <wp:extent cx="4800600" cy="63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223" cy="6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6008" w14:textId="77777777" w:rsidR="00B46476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609D5D1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8B7173">
        <w:rPr>
          <w:b/>
          <w:sz w:val="22"/>
          <w:szCs w:val="22"/>
        </w:rPr>
        <w:t xml:space="preserve">Project Title: </w:t>
      </w:r>
      <w:r w:rsidRPr="008B7173">
        <w:rPr>
          <w:i/>
          <w:sz w:val="22"/>
          <w:szCs w:val="22"/>
        </w:rPr>
        <w:t>[Insert Project Title here]</w:t>
      </w:r>
    </w:p>
    <w:p w14:paraId="225C94A2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  <w:szCs w:val="22"/>
        </w:rPr>
      </w:pPr>
      <w:r w:rsidRPr="008B7173">
        <w:rPr>
          <w:b/>
          <w:sz w:val="22"/>
          <w:szCs w:val="22"/>
        </w:rPr>
        <w:t xml:space="preserve">Project Leaders: </w:t>
      </w:r>
      <w:r w:rsidRPr="008B7173">
        <w:rPr>
          <w:i/>
          <w:sz w:val="22"/>
          <w:szCs w:val="22"/>
        </w:rPr>
        <w:t>[Insert Project Leader Names here]</w:t>
      </w:r>
    </w:p>
    <w:p w14:paraId="54BEDF4B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14:paraId="39893549" w14:textId="57139850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This project website contains </w:t>
      </w:r>
      <w:r w:rsidR="005B701F">
        <w:rPr>
          <w:rFonts w:eastAsia="Times New Roman" w:cs="Times New Roman"/>
          <w:sz w:val="22"/>
          <w:szCs w:val="22"/>
        </w:rPr>
        <w:t xml:space="preserve">materials </w:t>
      </w:r>
      <w:r w:rsidR="00DE75B9">
        <w:rPr>
          <w:rFonts w:eastAsia="Times New Roman" w:cs="Times New Roman"/>
          <w:sz w:val="22"/>
          <w:szCs w:val="22"/>
        </w:rPr>
        <w:t xml:space="preserve">that are packaged and </w:t>
      </w:r>
      <w:r w:rsidR="00153E9D" w:rsidRPr="008B7173">
        <w:rPr>
          <w:rFonts w:eastAsia="Times New Roman" w:cs="Times New Roman"/>
          <w:sz w:val="22"/>
          <w:szCs w:val="22"/>
        </w:rPr>
        <w:t xml:space="preserve">available for download </w:t>
      </w:r>
      <w:r w:rsidR="006844C0">
        <w:rPr>
          <w:rFonts w:eastAsia="Times New Roman" w:cs="Times New Roman"/>
          <w:sz w:val="22"/>
          <w:szCs w:val="22"/>
        </w:rPr>
        <w:t xml:space="preserve">as </w:t>
      </w:r>
      <w:hyperlink r:id="rId7" w:history="1">
        <w:r w:rsidR="006844C0" w:rsidRPr="004A014B">
          <w:rPr>
            <w:rStyle w:val="Hyperlink"/>
            <w:rFonts w:eastAsia="Times New Roman" w:cs="Times New Roman"/>
            <w:sz w:val="22"/>
            <w:szCs w:val="22"/>
          </w:rPr>
          <w:t xml:space="preserve">a SCORM </w:t>
        </w:r>
        <w:r w:rsidR="00DE75B9" w:rsidRPr="004A014B">
          <w:rPr>
            <w:rStyle w:val="Hyperlink"/>
            <w:rFonts w:eastAsia="Times New Roman" w:cs="Times New Roman"/>
            <w:sz w:val="22"/>
            <w:szCs w:val="22"/>
          </w:rPr>
          <w:t>object</w:t>
        </w:r>
      </w:hyperlink>
      <w:r w:rsidR="00DE75B9">
        <w:rPr>
          <w:rFonts w:eastAsia="Times New Roman" w:cs="Times New Roman"/>
          <w:sz w:val="22"/>
          <w:szCs w:val="22"/>
        </w:rPr>
        <w:t xml:space="preserve"> (.zip file)</w:t>
      </w:r>
      <w:r w:rsidR="006844C0">
        <w:rPr>
          <w:rFonts w:eastAsia="Times New Roman" w:cs="Times New Roman"/>
          <w:sz w:val="22"/>
          <w:szCs w:val="22"/>
        </w:rPr>
        <w:t xml:space="preserve"> for </w:t>
      </w:r>
      <w:r w:rsidRPr="008B7173">
        <w:rPr>
          <w:rFonts w:eastAsia="Times New Roman" w:cs="Times New Roman"/>
          <w:sz w:val="22"/>
          <w:szCs w:val="22"/>
        </w:rPr>
        <w:t xml:space="preserve">others to use in developing their </w:t>
      </w:r>
      <w:r w:rsidR="00E02707" w:rsidRPr="008B7173">
        <w:rPr>
          <w:rFonts w:eastAsia="Times New Roman" w:cs="Times New Roman"/>
          <w:sz w:val="22"/>
          <w:szCs w:val="22"/>
        </w:rPr>
        <w:t xml:space="preserve">own </w:t>
      </w:r>
      <w:r w:rsidR="00760C4E" w:rsidRPr="008B7173">
        <w:rPr>
          <w:rFonts w:eastAsia="Times New Roman" w:cs="Times New Roman"/>
          <w:sz w:val="22"/>
          <w:szCs w:val="22"/>
        </w:rPr>
        <w:t>course on this topic</w:t>
      </w:r>
      <w:r w:rsidRPr="008B7173">
        <w:rPr>
          <w:rFonts w:eastAsia="Times New Roman" w:cs="Times New Roman"/>
          <w:sz w:val="22"/>
          <w:szCs w:val="22"/>
        </w:rPr>
        <w:t xml:space="preserve">. The materials are published as </w:t>
      </w:r>
      <w:r w:rsidR="00760C4E" w:rsidRPr="008B7173">
        <w:rPr>
          <w:rFonts w:eastAsia="Times New Roman" w:cs="Times New Roman"/>
          <w:sz w:val="22"/>
          <w:szCs w:val="22"/>
        </w:rPr>
        <w:t>shared</w:t>
      </w:r>
      <w:r w:rsidRPr="008B7173">
        <w:rPr>
          <w:rFonts w:eastAsia="Times New Roman" w:cs="Times New Roman"/>
          <w:sz w:val="22"/>
          <w:szCs w:val="22"/>
        </w:rPr>
        <w:t xml:space="preserve"> educational resources and licensed under a </w:t>
      </w:r>
      <w:hyperlink r:id="rId8" w:history="1">
        <w:r w:rsidRPr="008B7173">
          <w:rPr>
            <w:rStyle w:val="Hyperlink"/>
            <w:rFonts w:eastAsia="Times New Roman" w:cs="Times New Roman"/>
            <w:sz w:val="22"/>
            <w:szCs w:val="22"/>
          </w:rPr>
          <w:t>Creative Commons</w:t>
        </w:r>
      </w:hyperlink>
      <w:r w:rsidRPr="008B7173">
        <w:rPr>
          <w:rFonts w:eastAsia="Times New Roman" w:cs="Times New Roman"/>
          <w:sz w:val="22"/>
          <w:szCs w:val="22"/>
        </w:rPr>
        <w:t xml:space="preserve"> </w:t>
      </w:r>
      <w:r w:rsidR="00760C4E" w:rsidRPr="008B7173">
        <w:rPr>
          <w:rFonts w:eastAsia="Times New Roman" w:cs="Times New Roman"/>
          <w:sz w:val="22"/>
          <w:szCs w:val="22"/>
        </w:rPr>
        <w:t>Attribution-</w:t>
      </w:r>
      <w:proofErr w:type="spellStart"/>
      <w:r w:rsidR="00760C4E" w:rsidRPr="008B7173">
        <w:rPr>
          <w:rFonts w:eastAsia="Times New Roman" w:cs="Times New Roman"/>
          <w:sz w:val="22"/>
          <w:szCs w:val="22"/>
        </w:rPr>
        <w:t>NonCommercial</w:t>
      </w:r>
      <w:proofErr w:type="spellEnd"/>
      <w:r w:rsidR="00760C4E" w:rsidRPr="008B7173">
        <w:rPr>
          <w:rFonts w:eastAsia="Times New Roman" w:cs="Times New Roman"/>
          <w:sz w:val="22"/>
          <w:szCs w:val="22"/>
        </w:rPr>
        <w:t xml:space="preserve"> 4.0</w:t>
      </w:r>
      <w:r w:rsidRPr="008B7173">
        <w:rPr>
          <w:rFonts w:eastAsia="Times New Roman" w:cs="Times New Roman"/>
          <w:sz w:val="22"/>
          <w:szCs w:val="22"/>
        </w:rPr>
        <w:t xml:space="preserve">. </w:t>
      </w:r>
    </w:p>
    <w:p w14:paraId="5FCE00B8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0F6D7738" w14:textId="77777777" w:rsidR="006A5678" w:rsidRPr="008B7173" w:rsidRDefault="006A5678" w:rsidP="006A5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i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The </w:t>
      </w:r>
      <w:r>
        <w:rPr>
          <w:rFonts w:eastAsia="Times New Roman" w:cs="Times New Roman"/>
          <w:sz w:val="22"/>
          <w:szCs w:val="22"/>
        </w:rPr>
        <w:t xml:space="preserve">resources offered </w:t>
      </w:r>
      <w:r w:rsidRPr="008B7173">
        <w:rPr>
          <w:rFonts w:eastAsia="Times New Roman" w:cs="Times New Roman"/>
          <w:sz w:val="22"/>
          <w:szCs w:val="22"/>
        </w:rPr>
        <w:t xml:space="preserve">include video content, </w:t>
      </w:r>
      <w:r>
        <w:rPr>
          <w:rFonts w:eastAsia="Times New Roman" w:cs="Times New Roman"/>
          <w:sz w:val="22"/>
          <w:szCs w:val="22"/>
        </w:rPr>
        <w:t>interactive widgets</w:t>
      </w:r>
      <w:r w:rsidRPr="008B7173">
        <w:rPr>
          <w:rFonts w:eastAsia="Times New Roman" w:cs="Times New Roman"/>
          <w:sz w:val="22"/>
          <w:szCs w:val="22"/>
        </w:rPr>
        <w:t>, quizzes</w:t>
      </w:r>
      <w:r>
        <w:rPr>
          <w:rFonts w:eastAsia="Times New Roman" w:cs="Times New Roman"/>
          <w:sz w:val="22"/>
          <w:szCs w:val="22"/>
        </w:rPr>
        <w:t xml:space="preserve">, etc. </w:t>
      </w:r>
      <w:r w:rsidRPr="008B7173">
        <w:rPr>
          <w:rFonts w:eastAsia="Times New Roman" w:cs="Times New Roman"/>
          <w:i/>
          <w:sz w:val="22"/>
          <w:szCs w:val="22"/>
        </w:rPr>
        <w:t xml:space="preserve">[edit </w:t>
      </w:r>
      <w:r>
        <w:rPr>
          <w:rFonts w:eastAsia="Times New Roman" w:cs="Times New Roman"/>
          <w:i/>
          <w:sz w:val="22"/>
          <w:szCs w:val="22"/>
        </w:rPr>
        <w:t>examples of learning object content</w:t>
      </w:r>
      <w:r w:rsidRPr="008B7173">
        <w:rPr>
          <w:rFonts w:eastAsia="Times New Roman" w:cs="Times New Roman"/>
          <w:i/>
          <w:sz w:val="22"/>
          <w:szCs w:val="22"/>
        </w:rPr>
        <w:t xml:space="preserve"> as appropriate] </w:t>
      </w:r>
    </w:p>
    <w:p w14:paraId="387E2295" w14:textId="77777777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i/>
          <w:sz w:val="22"/>
          <w:szCs w:val="22"/>
        </w:rPr>
      </w:pPr>
    </w:p>
    <w:p w14:paraId="3B81B1C4" w14:textId="77777777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b/>
          <w:sz w:val="22"/>
          <w:szCs w:val="22"/>
        </w:rPr>
        <w:t xml:space="preserve">Instructor Guide </w:t>
      </w:r>
      <w:bookmarkStart w:id="0" w:name="_GoBack"/>
      <w:bookmarkEnd w:id="0"/>
    </w:p>
    <w:p w14:paraId="5A0178C2" w14:textId="1C038E56" w:rsidR="00E02707" w:rsidRPr="008B7173" w:rsidRDefault="00E02707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Outline of Weekly Units and Instr</w:t>
      </w:r>
      <w:r w:rsidR="00DC7215">
        <w:rPr>
          <w:rFonts w:eastAsia="Times New Roman" w:cs="Times New Roman"/>
          <w:color w:val="0000FF"/>
          <w:sz w:val="22"/>
          <w:szCs w:val="22"/>
          <w:u w:val="single"/>
        </w:rPr>
        <w:t>uctions for Re-Use of SCORM objects</w:t>
      </w: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 xml:space="preserve"> [.pdf</w:t>
      </w:r>
      <w:r w:rsidRPr="008B7173">
        <w:rPr>
          <w:rFonts w:eastAsia="Times New Roman" w:cs="Times New Roman"/>
          <w:b/>
          <w:sz w:val="22"/>
          <w:szCs w:val="22"/>
        </w:rPr>
        <w:t>]</w:t>
      </w:r>
    </w:p>
    <w:p w14:paraId="4793A7A2" w14:textId="77777777" w:rsidR="00B46476" w:rsidRPr="008B7173" w:rsidRDefault="00B46476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0692D7AF" w14:textId="0E5ED485" w:rsidR="00B46476" w:rsidRPr="008B7173" w:rsidRDefault="00760C4E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r w:rsidRPr="008B7173">
        <w:rPr>
          <w:rFonts w:eastAsia="Times New Roman" w:cs="Times New Roman"/>
          <w:b/>
          <w:sz w:val="22"/>
          <w:szCs w:val="22"/>
        </w:rPr>
        <w:t>Weekly Units</w:t>
      </w:r>
      <w:r w:rsidR="00E00C59" w:rsidRPr="008B7173">
        <w:rPr>
          <w:rFonts w:eastAsia="Times New Roman" w:cs="Times New Roman"/>
          <w:b/>
          <w:sz w:val="22"/>
          <w:szCs w:val="22"/>
        </w:rPr>
        <w:t>:</w:t>
      </w:r>
      <w:r w:rsidR="00B46476" w:rsidRPr="008B7173">
        <w:rPr>
          <w:rFonts w:eastAsia="Times New Roman" w:cs="Times New Roman"/>
          <w:b/>
          <w:sz w:val="22"/>
          <w:szCs w:val="22"/>
        </w:rPr>
        <w:t xml:space="preserve"> </w:t>
      </w:r>
      <w:r w:rsidR="00E02707" w:rsidRPr="008B7173">
        <w:rPr>
          <w:rFonts w:eastAsia="Times New Roman" w:cs="Times New Roman"/>
          <w:b/>
          <w:sz w:val="22"/>
          <w:szCs w:val="22"/>
        </w:rPr>
        <w:br/>
      </w:r>
    </w:p>
    <w:p w14:paraId="4A690248" w14:textId="520BE811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Benefits and Challenges of Online Education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3989565A" w14:textId="0844EBCA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Online Teaching Skills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4C29E7F" w14:textId="10B97323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Instructional Design Models and Theories of Learning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19476C3E" w14:textId="75D31E44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Online Course Development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41054E6" w14:textId="27062433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Learning Outcomes as Blueprints for Design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6195D53E" w14:textId="7FB34AD9" w:rsidR="00E00C59" w:rsidRPr="008B7173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Assessment in Online Environments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227ABEDB" w14:textId="77777777" w:rsidR="0001706E" w:rsidRDefault="00E00C59" w:rsidP="00E02707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 w:rsidRPr="008B7173">
        <w:rPr>
          <w:rFonts w:eastAsia="Times New Roman" w:cs="Times New Roman"/>
          <w:color w:val="0000FF"/>
          <w:sz w:val="22"/>
          <w:szCs w:val="22"/>
          <w:u w:val="single"/>
        </w:rPr>
        <w:t>Communication Strategies in Online Environments</w:t>
      </w:r>
      <w:r w:rsidR="00EC14A5">
        <w:rPr>
          <w:rFonts w:eastAsia="Times New Roman" w:cs="Times New Roman"/>
          <w:color w:val="0000FF"/>
          <w:sz w:val="22"/>
          <w:szCs w:val="22"/>
          <w:u w:val="single"/>
        </w:rPr>
        <w:t xml:space="preserve"> [.zip</w:t>
      </w:r>
      <w:r w:rsidR="00760C4E" w:rsidRPr="008B7173">
        <w:rPr>
          <w:rFonts w:eastAsia="Times New Roman" w:cs="Times New Roman"/>
          <w:color w:val="0000FF"/>
          <w:sz w:val="22"/>
          <w:szCs w:val="22"/>
          <w:u w:val="single"/>
        </w:rPr>
        <w:t>]</w:t>
      </w:r>
    </w:p>
    <w:p w14:paraId="32814156" w14:textId="77777777" w:rsidR="0001706E" w:rsidRDefault="0001706E" w:rsidP="0001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color w:val="0000FF"/>
          <w:sz w:val="22"/>
          <w:szCs w:val="22"/>
        </w:rPr>
      </w:pPr>
    </w:p>
    <w:p w14:paraId="05AA5E53" w14:textId="085268CC" w:rsidR="0001706E" w:rsidRPr="0001706E" w:rsidRDefault="0001706E" w:rsidP="0001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b/>
          <w:sz w:val="22"/>
          <w:szCs w:val="22"/>
        </w:rPr>
      </w:pPr>
      <w:commentRangeStart w:id="1"/>
      <w:r w:rsidRPr="0001706E">
        <w:rPr>
          <w:rFonts w:eastAsia="Times New Roman" w:cs="Times New Roman"/>
          <w:b/>
          <w:sz w:val="22"/>
          <w:szCs w:val="22"/>
        </w:rPr>
        <w:t>Alternative Formats</w:t>
      </w:r>
      <w:commentRangeEnd w:id="1"/>
      <w:r w:rsidR="00D71675">
        <w:rPr>
          <w:rStyle w:val="CommentReference"/>
        </w:rPr>
        <w:commentReference w:id="1"/>
      </w:r>
      <w:r w:rsidRPr="0001706E">
        <w:rPr>
          <w:rFonts w:eastAsia="Times New Roman" w:cs="Times New Roman"/>
          <w:b/>
          <w:sz w:val="22"/>
          <w:szCs w:val="22"/>
        </w:rPr>
        <w:t>:</w:t>
      </w:r>
    </w:p>
    <w:p w14:paraId="0E62852E" w14:textId="7E334A34" w:rsidR="0001706E" w:rsidRPr="0001706E" w:rsidRDefault="0001706E" w:rsidP="0001706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>
        <w:rPr>
          <w:rFonts w:eastAsia="Times New Roman" w:cs="Times New Roman"/>
          <w:color w:val="0000FF"/>
          <w:sz w:val="22"/>
          <w:szCs w:val="22"/>
          <w:u w:val="single"/>
        </w:rPr>
        <w:t>Transcripts [</w:t>
      </w:r>
      <w:r w:rsidRPr="0001706E">
        <w:rPr>
          <w:rFonts w:eastAsia="Times New Roman" w:cs="Times New Roman"/>
          <w:color w:val="0000FF"/>
          <w:sz w:val="22"/>
          <w:szCs w:val="22"/>
          <w:u w:val="single"/>
        </w:rPr>
        <w:t>.z</w:t>
      </w:r>
      <w:r>
        <w:rPr>
          <w:rFonts w:eastAsia="Times New Roman" w:cs="Times New Roman"/>
          <w:color w:val="0000FF"/>
          <w:sz w:val="22"/>
          <w:szCs w:val="22"/>
          <w:u w:val="single"/>
        </w:rPr>
        <w:t>ip]</w:t>
      </w:r>
    </w:p>
    <w:p w14:paraId="1B28754E" w14:textId="16C6CE3D" w:rsidR="0001706E" w:rsidRPr="0001706E" w:rsidRDefault="0001706E" w:rsidP="0001706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color w:val="0000FF"/>
          <w:sz w:val="22"/>
          <w:szCs w:val="22"/>
          <w:u w:val="single"/>
        </w:rPr>
      </w:pPr>
      <w:r>
        <w:rPr>
          <w:rFonts w:eastAsia="Times New Roman" w:cs="Times New Roman"/>
          <w:color w:val="0000FF"/>
          <w:sz w:val="22"/>
          <w:szCs w:val="22"/>
          <w:u w:val="single"/>
        </w:rPr>
        <w:t>Quizzes [zip]</w:t>
      </w:r>
    </w:p>
    <w:p w14:paraId="4C22959F" w14:textId="2063DEBC" w:rsidR="00E00C59" w:rsidRPr="0001706E" w:rsidRDefault="0001706E" w:rsidP="0001706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2"/>
          <w:szCs w:val="22"/>
          <w:u w:val="single"/>
        </w:rPr>
      </w:pPr>
      <w:r w:rsidRPr="0001706E">
        <w:rPr>
          <w:rFonts w:eastAsia="Times New Roman" w:cs="Times New Roman"/>
          <w:color w:val="0000FF"/>
          <w:sz w:val="22"/>
          <w:szCs w:val="22"/>
          <w:u w:val="single"/>
        </w:rPr>
        <w:t>Reflection Assignments</w:t>
      </w:r>
      <w:r>
        <w:rPr>
          <w:rFonts w:eastAsia="Times New Roman" w:cs="Times New Roman"/>
          <w:color w:val="0000FF"/>
          <w:sz w:val="22"/>
          <w:szCs w:val="22"/>
          <w:u w:val="single"/>
        </w:rPr>
        <w:t xml:space="preserve"> [</w:t>
      </w:r>
      <w:r w:rsidRPr="0001706E">
        <w:rPr>
          <w:rFonts w:eastAsia="Times New Roman" w:cs="Times New Roman"/>
          <w:color w:val="0000FF"/>
          <w:sz w:val="22"/>
          <w:szCs w:val="22"/>
          <w:u w:val="single"/>
        </w:rPr>
        <w:t>.zip</w:t>
      </w:r>
      <w:r>
        <w:rPr>
          <w:rFonts w:eastAsia="Times New Roman" w:cs="Times New Roman"/>
          <w:color w:val="0000FF"/>
          <w:sz w:val="22"/>
          <w:szCs w:val="22"/>
          <w:u w:val="single"/>
        </w:rPr>
        <w:t>]</w:t>
      </w:r>
      <w:r w:rsidRPr="0001706E">
        <w:rPr>
          <w:rFonts w:eastAsia="Times New Roman" w:cs="Times New Roman"/>
          <w:sz w:val="22"/>
          <w:szCs w:val="22"/>
          <w:u w:val="single"/>
        </w:rPr>
        <w:br/>
      </w:r>
    </w:p>
    <w:p w14:paraId="7A633D04" w14:textId="39C5644D" w:rsidR="008B5999" w:rsidRPr="008B7173" w:rsidRDefault="008B5999" w:rsidP="00056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 xml:space="preserve">Instructors may </w:t>
      </w:r>
      <w:r w:rsidR="00E00C59" w:rsidRPr="008B7173">
        <w:rPr>
          <w:rFonts w:eastAsia="Times New Roman" w:cs="Times New Roman"/>
          <w:sz w:val="22"/>
          <w:szCs w:val="22"/>
        </w:rPr>
        <w:t xml:space="preserve">download </w:t>
      </w:r>
      <w:r w:rsidR="00590594" w:rsidRPr="008B7173">
        <w:rPr>
          <w:rFonts w:eastAsia="Times New Roman" w:cs="Times New Roman"/>
          <w:sz w:val="22"/>
          <w:szCs w:val="22"/>
        </w:rPr>
        <w:t>the</w:t>
      </w:r>
      <w:r w:rsidR="008B7173">
        <w:rPr>
          <w:rFonts w:eastAsia="Times New Roman" w:cs="Times New Roman"/>
          <w:sz w:val="22"/>
          <w:szCs w:val="22"/>
        </w:rPr>
        <w:t xml:space="preserve"> </w:t>
      </w:r>
      <w:r w:rsidR="00EC14A5">
        <w:rPr>
          <w:rFonts w:eastAsia="Times New Roman" w:cs="Times New Roman"/>
          <w:i/>
          <w:sz w:val="22"/>
          <w:szCs w:val="22"/>
        </w:rPr>
        <w:t>.zip</w:t>
      </w:r>
      <w:r w:rsidR="00590594" w:rsidRPr="008B7173">
        <w:rPr>
          <w:rFonts w:eastAsia="Times New Roman" w:cs="Times New Roman"/>
          <w:sz w:val="22"/>
          <w:szCs w:val="22"/>
        </w:rPr>
        <w:t xml:space="preserve"> packages</w:t>
      </w:r>
      <w:r w:rsidR="00E00C59" w:rsidRPr="008B7173">
        <w:rPr>
          <w:rFonts w:eastAsia="Times New Roman" w:cs="Times New Roman"/>
          <w:sz w:val="22"/>
          <w:szCs w:val="22"/>
        </w:rPr>
        <w:t xml:space="preserve"> for re-use </w:t>
      </w:r>
      <w:r w:rsidRPr="008B7173">
        <w:rPr>
          <w:rFonts w:eastAsia="Times New Roman" w:cs="Times New Roman"/>
          <w:sz w:val="22"/>
          <w:szCs w:val="22"/>
        </w:rPr>
        <w:t>in their course.</w:t>
      </w:r>
      <w:r w:rsidR="00056089" w:rsidRPr="00056089">
        <w:rPr>
          <w:rFonts w:eastAsia="Times New Roman" w:cs="Times New Roman"/>
          <w:sz w:val="22"/>
          <w:szCs w:val="22"/>
        </w:rPr>
        <w:t xml:space="preserve"> However, please note that SCORM objects must be downloaded and imported into a platform that supports the SCORM standard, for example most common Learning Management Systems.  </w:t>
      </w:r>
    </w:p>
    <w:p w14:paraId="54266ECD" w14:textId="77777777" w:rsidR="000242D8" w:rsidRPr="008B7173" w:rsidRDefault="000242D8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</w:p>
    <w:p w14:paraId="61757FD8" w14:textId="77777777" w:rsidR="000242D8" w:rsidRDefault="000242D8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 w:rsidRPr="008B7173">
        <w:rPr>
          <w:rFonts w:eastAsia="Times New Roman" w:cs="Times New Roman"/>
          <w:sz w:val="22"/>
          <w:szCs w:val="22"/>
        </w:rPr>
        <w:t>All materials have been designed to meet WCAG 2.0 accessibility standards. All videos have been captioned. Learning obje</w:t>
      </w:r>
      <w:r w:rsidR="007C3A0B" w:rsidRPr="008B7173">
        <w:rPr>
          <w:rFonts w:eastAsia="Times New Roman" w:cs="Times New Roman"/>
          <w:sz w:val="22"/>
          <w:szCs w:val="22"/>
        </w:rPr>
        <w:t xml:space="preserve">cts are keyboard accessible and/or </w:t>
      </w:r>
      <w:r w:rsidRPr="008B7173">
        <w:rPr>
          <w:rFonts w:eastAsia="Times New Roman" w:cs="Times New Roman"/>
          <w:sz w:val="22"/>
          <w:szCs w:val="22"/>
        </w:rPr>
        <w:t>alternative formats</w:t>
      </w:r>
      <w:r w:rsidR="007C3A0B" w:rsidRPr="008B7173">
        <w:rPr>
          <w:rFonts w:eastAsia="Times New Roman" w:cs="Times New Roman"/>
          <w:sz w:val="22"/>
          <w:szCs w:val="22"/>
        </w:rPr>
        <w:t xml:space="preserve"> are provided. </w:t>
      </w:r>
    </w:p>
    <w:p w14:paraId="35CC25E0" w14:textId="5163146C" w:rsidR="008B7173" w:rsidRDefault="00056089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819A9C4" wp14:editId="6124E614">
            <wp:simplePos x="0" y="0"/>
            <wp:positionH relativeFrom="column">
              <wp:posOffset>342900</wp:posOffset>
            </wp:positionH>
            <wp:positionV relativeFrom="paragraph">
              <wp:posOffset>116840</wp:posOffset>
            </wp:positionV>
            <wp:extent cx="1736725" cy="648335"/>
            <wp:effectExtent l="0" t="0" r="0" b="12065"/>
            <wp:wrapSquare wrapText="bothSides"/>
            <wp:docPr id="6" name="Picture 6" descr="http://media.utoronto.ca/wp-content/themes/media-room/images/uo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utoronto.ca/wp-content/themes/media-room/images/uoft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C7E0" w14:textId="77777777" w:rsidR="008B7173" w:rsidRDefault="008B7173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eastAsia="Times New Roman" w:cs="Times New Roman"/>
        </w:rPr>
      </w:pPr>
    </w:p>
    <w:p w14:paraId="73B66558" w14:textId="5DCFE83D" w:rsidR="00E00C59" w:rsidRDefault="00E00C59" w:rsidP="00E02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14:paraId="6BCB56CD" w14:textId="77777777" w:rsidR="008B7173" w:rsidRDefault="008B7173" w:rsidP="008B7173">
      <w:pPr>
        <w:ind w:left="360"/>
        <w:rPr>
          <w:color w:val="1F497D" w:themeColor="text2"/>
        </w:rPr>
      </w:pPr>
    </w:p>
    <w:p w14:paraId="12AD749F" w14:textId="77777777" w:rsidR="00C9430E" w:rsidRDefault="00C9430E" w:rsidP="008B7173">
      <w:pPr>
        <w:ind w:left="360"/>
        <w:rPr>
          <w:color w:val="1F497D" w:themeColor="text2"/>
        </w:rPr>
      </w:pPr>
    </w:p>
    <w:p w14:paraId="235FADA3" w14:textId="77777777" w:rsidR="00C9430E" w:rsidRDefault="00C9430E" w:rsidP="008B7173">
      <w:pPr>
        <w:ind w:left="360"/>
        <w:rPr>
          <w:color w:val="1F497D" w:themeColor="text2"/>
        </w:rPr>
      </w:pPr>
    </w:p>
    <w:p w14:paraId="08DFA999" w14:textId="23F1A377" w:rsidR="00590594" w:rsidRPr="008B7173" w:rsidRDefault="00590594" w:rsidP="008B7173">
      <w:pPr>
        <w:ind w:left="360"/>
        <w:rPr>
          <w:color w:val="1F497D" w:themeColor="text2"/>
        </w:rPr>
      </w:pPr>
      <w:r w:rsidRPr="008B7173">
        <w:rPr>
          <w:color w:val="1F497D" w:themeColor="text2"/>
        </w:rPr>
        <w:t xml:space="preserve">Notes for </w:t>
      </w:r>
      <w:proofErr w:type="spellStart"/>
      <w:r w:rsidRPr="008B7173">
        <w:rPr>
          <w:color w:val="1F497D" w:themeColor="text2"/>
        </w:rPr>
        <w:t>UofT</w:t>
      </w:r>
      <w:proofErr w:type="spellEnd"/>
      <w:r w:rsidRPr="008B7173">
        <w:rPr>
          <w:color w:val="1F497D" w:themeColor="text2"/>
        </w:rPr>
        <w:t xml:space="preserve"> Ontario Online project teams:</w:t>
      </w:r>
    </w:p>
    <w:p w14:paraId="1B6310D2" w14:textId="69DDC8B8" w:rsidR="00421EC8" w:rsidRPr="00421EC8" w:rsidRDefault="00421EC8" w:rsidP="00421EC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21EC8">
        <w:rPr>
          <w:rFonts w:ascii="Times" w:eastAsia="Times New Roman" w:hAnsi="Times" w:cs="Times New Roman"/>
        </w:rPr>
        <w:t xml:space="preserve">Hosting options for </w:t>
      </w:r>
      <w:proofErr w:type="spellStart"/>
      <w:r w:rsidRPr="00421EC8">
        <w:rPr>
          <w:rFonts w:ascii="Times" w:eastAsia="Times New Roman" w:hAnsi="Times" w:cs="Times New Roman"/>
        </w:rPr>
        <w:t>eAuthored</w:t>
      </w:r>
      <w:proofErr w:type="spellEnd"/>
      <w:r w:rsidRPr="00421EC8">
        <w:rPr>
          <w:rFonts w:ascii="Times" w:eastAsia="Times New Roman" w:hAnsi="Times" w:cs="Times New Roman"/>
        </w:rPr>
        <w:t xml:space="preserve"> packaging include </w:t>
      </w:r>
      <w:r w:rsidR="007F0CCF">
        <w:rPr>
          <w:rFonts w:ascii="Times" w:eastAsia="Times New Roman" w:hAnsi="Times" w:cs="Times New Roman"/>
        </w:rPr>
        <w:t xml:space="preserve">a </w:t>
      </w:r>
      <w:r w:rsidRPr="00421EC8">
        <w:rPr>
          <w:rFonts w:ascii="Times" w:eastAsia="Times New Roman" w:hAnsi="Times" w:cs="Times New Roman"/>
        </w:rPr>
        <w:t xml:space="preserve">Drupal or </w:t>
      </w:r>
      <w:proofErr w:type="spellStart"/>
      <w:r w:rsidRPr="00421EC8">
        <w:rPr>
          <w:rFonts w:ascii="Times" w:eastAsia="Times New Roman" w:hAnsi="Times" w:cs="Times New Roman"/>
        </w:rPr>
        <w:t>Wordpress</w:t>
      </w:r>
      <w:proofErr w:type="spellEnd"/>
      <w:r w:rsidRPr="00421EC8">
        <w:rPr>
          <w:rFonts w:ascii="Times" w:eastAsia="Times New Roman" w:hAnsi="Times" w:cs="Times New Roman"/>
        </w:rPr>
        <w:t xml:space="preserve"> site.  </w:t>
      </w:r>
      <w:hyperlink r:id="rId11" w:history="1">
        <w:proofErr w:type="spellStart"/>
        <w:r w:rsidRPr="00421EC8">
          <w:rPr>
            <w:rStyle w:val="Hyperlink"/>
            <w:rFonts w:ascii="Times" w:eastAsia="Times New Roman" w:hAnsi="Times" w:cs="Times New Roman"/>
          </w:rPr>
          <w:t>Wordpress</w:t>
        </w:r>
        <w:proofErr w:type="spellEnd"/>
        <w:r w:rsidRPr="00421EC8">
          <w:rPr>
            <w:rStyle w:val="Hyperlink"/>
            <w:rFonts w:ascii="Times" w:eastAsia="Times New Roman" w:hAnsi="Times" w:cs="Times New Roman"/>
          </w:rPr>
          <w:t xml:space="preserve"> hosting</w:t>
        </w:r>
      </w:hyperlink>
      <w:r w:rsidRPr="00421EC8">
        <w:rPr>
          <w:rFonts w:ascii="Times" w:eastAsia="Times New Roman" w:hAnsi="Times" w:cs="Times New Roman"/>
        </w:rPr>
        <w:t xml:space="preserve"> is available through the </w:t>
      </w:r>
      <w:proofErr w:type="spellStart"/>
      <w:r w:rsidRPr="00421EC8">
        <w:rPr>
          <w:rFonts w:ascii="Times" w:eastAsia="Times New Roman" w:hAnsi="Times" w:cs="Times New Roman"/>
        </w:rPr>
        <w:t>UofT</w:t>
      </w:r>
      <w:proofErr w:type="spellEnd"/>
      <w:r w:rsidRPr="00421EC8">
        <w:rPr>
          <w:rFonts w:ascii="Times" w:eastAsia="Times New Roman" w:hAnsi="Times" w:cs="Times New Roman"/>
        </w:rPr>
        <w:t xml:space="preserve"> central Academic and Collaborative Technologies (ACT) group. </w:t>
      </w:r>
    </w:p>
    <w:p w14:paraId="0C2686FC" w14:textId="1B0D97FD" w:rsidR="00E02707" w:rsidRPr="00E02707" w:rsidRDefault="00E02707" w:rsidP="00E02707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>
        <w:t>Please include an instructor guide outlining learning outcomes for each unit and simple how-to instructions on download and re-use)</w:t>
      </w:r>
    </w:p>
    <w:p w14:paraId="67F0A225" w14:textId="6E47819F" w:rsidR="00590594" w:rsidRDefault="00590594" w:rsidP="00E02707">
      <w:pPr>
        <w:spacing w:before="100" w:beforeAutospacing="1" w:after="100" w:afterAutospacing="1"/>
        <w:ind w:left="360"/>
        <w:rPr>
          <w:rFonts w:ascii="Times" w:eastAsia="Times New Roman" w:hAnsi="Times" w:cs="Times New Roman"/>
          <w:lang w:val="en-CA"/>
        </w:rPr>
      </w:pPr>
      <w:r w:rsidRPr="00590594">
        <w:rPr>
          <w:rFonts w:ascii="Times" w:eastAsia="Times New Roman" w:hAnsi="Times" w:cs="Times New Roman"/>
          <w:i/>
        </w:rPr>
        <w:t xml:space="preserve">Materials used to generate this example were adapted from the resources provided by </w:t>
      </w:r>
      <w:hyperlink r:id="rId12" w:history="1">
        <w:r w:rsidRPr="00590594">
          <w:rPr>
            <w:rStyle w:val="Hyperlink"/>
            <w:rFonts w:ascii="Times" w:eastAsia="Times New Roman" w:hAnsi="Times" w:cs="Times New Roman"/>
            <w:i/>
          </w:rPr>
          <w:t>Carleton University Open Modules project</w:t>
        </w:r>
      </w:hyperlink>
      <w:r w:rsidRPr="00590594">
        <w:rPr>
          <w:rFonts w:ascii="Times" w:eastAsia="Times New Roman" w:hAnsi="Times" w:cs="Times New Roman"/>
          <w:i/>
        </w:rPr>
        <w:t xml:space="preserve"> under a </w:t>
      </w:r>
      <w:r w:rsidRPr="00590594">
        <w:rPr>
          <w:rFonts w:ascii="Times" w:eastAsia="Times New Roman" w:hAnsi="Times" w:cs="Times New Roman"/>
          <w:i/>
        </w:rPr>
        <w:fldChar w:fldCharType="begin"/>
      </w:r>
      <w:r w:rsidRPr="00590594">
        <w:rPr>
          <w:rFonts w:ascii="Times" w:eastAsia="Times New Roman" w:hAnsi="Times" w:cs="Times New Roman"/>
          <w:i/>
        </w:rPr>
        <w:instrText xml:space="preserve"> HYPERLINK "https://creativecommons.org/licenses/by-nc-sa/4.0/" \t "_blank" </w:instrText>
      </w:r>
      <w:r w:rsidRPr="00590594">
        <w:rPr>
          <w:rFonts w:ascii="Times" w:eastAsia="Times New Roman" w:hAnsi="Times" w:cs="Times New Roman"/>
          <w:i/>
        </w:rPr>
        <w:fldChar w:fldCharType="separate"/>
      </w:r>
      <w:r w:rsidRPr="00590594">
        <w:rPr>
          <w:rStyle w:val="Hyperlink"/>
          <w:rFonts w:ascii="Times" w:eastAsia="Times New Roman" w:hAnsi="Times" w:cs="Times New Roman"/>
          <w:i/>
        </w:rPr>
        <w:t>Creative Commons Attribution-</w:t>
      </w:r>
      <w:proofErr w:type="spellStart"/>
      <w:r w:rsidRPr="00590594">
        <w:rPr>
          <w:rStyle w:val="Hyperlink"/>
          <w:rFonts w:ascii="Times" w:eastAsia="Times New Roman" w:hAnsi="Times" w:cs="Times New Roman"/>
          <w:i/>
        </w:rPr>
        <w:t>NonCommerical</w:t>
      </w:r>
      <w:proofErr w:type="spellEnd"/>
      <w:r w:rsidRPr="00590594">
        <w:rPr>
          <w:rStyle w:val="Hyperlink"/>
          <w:rFonts w:ascii="Times" w:eastAsia="Times New Roman" w:hAnsi="Times" w:cs="Times New Roman"/>
          <w:i/>
        </w:rPr>
        <w:t>-</w:t>
      </w:r>
      <w:proofErr w:type="spellStart"/>
      <w:r w:rsidRPr="00590594">
        <w:rPr>
          <w:rStyle w:val="Hyperlink"/>
          <w:rFonts w:ascii="Times" w:eastAsia="Times New Roman" w:hAnsi="Times" w:cs="Times New Roman"/>
          <w:i/>
        </w:rPr>
        <w:t>ShareAlike</w:t>
      </w:r>
      <w:proofErr w:type="spellEnd"/>
      <w:r w:rsidRPr="00590594">
        <w:rPr>
          <w:rStyle w:val="Hyperlink"/>
          <w:rFonts w:ascii="Times" w:eastAsia="Times New Roman" w:hAnsi="Times" w:cs="Times New Roman"/>
          <w:i/>
        </w:rPr>
        <w:t xml:space="preserve"> 4.0 International license (CC BY-NC-SA 4.0)</w:t>
      </w:r>
      <w:r w:rsidRPr="00590594">
        <w:rPr>
          <w:rFonts w:ascii="Times" w:eastAsia="Times New Roman" w:hAnsi="Times" w:cs="Times New Roman"/>
          <w:lang w:val="en-CA"/>
        </w:rPr>
        <w:fldChar w:fldCharType="end"/>
      </w:r>
    </w:p>
    <w:p w14:paraId="3023D5ED" w14:textId="246835BB" w:rsidR="00AE456A" w:rsidRPr="004357B0" w:rsidRDefault="00AE456A" w:rsidP="00E02707">
      <w:pPr>
        <w:pStyle w:val="NormalWeb"/>
        <w:ind w:left="360"/>
        <w:rPr>
          <w:i/>
          <w:sz w:val="24"/>
          <w:szCs w:val="24"/>
        </w:rPr>
      </w:pPr>
    </w:p>
    <w:sectPr w:rsidR="00AE456A" w:rsidRPr="004357B0" w:rsidSect="000C51A0">
      <w:pgSz w:w="12240" w:h="15840"/>
      <w:pgMar w:top="1440" w:right="1327" w:bottom="1077" w:left="1276" w:header="709" w:footer="709" w:gutter="0"/>
      <w:cols w:space="708"/>
      <w:docGrid w:linePitch="360"/>
      <w:printerSettings r:id="rId13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ie Harrison" w:date="2015-03-12T00:21:00Z" w:initials="LH">
    <w:p w14:paraId="48FFC93C" w14:textId="77777777" w:rsidR="005C6F4B" w:rsidRDefault="00D71675" w:rsidP="005C6F4B">
      <w:pPr>
        <w:pStyle w:val="CommentText"/>
      </w:pPr>
      <w:r>
        <w:rPr>
          <w:rStyle w:val="CommentReference"/>
        </w:rPr>
        <w:annotationRef/>
      </w:r>
      <w:r w:rsidR="005C6F4B">
        <w:t xml:space="preserve">Whether or not you need to include alternative formats depends upon the content components of the SCORM/flash based learning object. In particular, complex visual presentations that cannot described in the narrative and interactive assessments will need consideration. </w:t>
      </w:r>
      <w:r w:rsidR="005C6F4B">
        <w:br/>
      </w:r>
      <w:r w:rsidR="005C6F4B">
        <w:br/>
        <w:t xml:space="preserve">In any case, if alternative formats are created in the course of preparation for authoring the objects, consider including them as alternative formats on your sharing site. </w:t>
      </w:r>
    </w:p>
    <w:p w14:paraId="0E95FF24" w14:textId="78ED771F" w:rsidR="00D71675" w:rsidRDefault="00D71675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286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69E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A4381"/>
    <w:multiLevelType w:val="multilevel"/>
    <w:tmpl w:val="FAF4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B35E1"/>
    <w:multiLevelType w:val="hybridMultilevel"/>
    <w:tmpl w:val="71DC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87339"/>
    <w:multiLevelType w:val="hybridMultilevel"/>
    <w:tmpl w:val="F8544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214BC"/>
    <w:multiLevelType w:val="multilevel"/>
    <w:tmpl w:val="5968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E595A"/>
    <w:multiLevelType w:val="multilevel"/>
    <w:tmpl w:val="39F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53640"/>
    <w:multiLevelType w:val="hybridMultilevel"/>
    <w:tmpl w:val="F478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605D"/>
    <w:multiLevelType w:val="hybridMultilevel"/>
    <w:tmpl w:val="1A546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212CAC"/>
    <w:multiLevelType w:val="hybridMultilevel"/>
    <w:tmpl w:val="7902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D7510"/>
    <w:multiLevelType w:val="hybridMultilevel"/>
    <w:tmpl w:val="70A4B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C868B7"/>
    <w:multiLevelType w:val="hybridMultilevel"/>
    <w:tmpl w:val="E81AE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3"/>
    <w:rsid w:val="0001706E"/>
    <w:rsid w:val="000242D8"/>
    <w:rsid w:val="00056089"/>
    <w:rsid w:val="000C51A0"/>
    <w:rsid w:val="00153E9D"/>
    <w:rsid w:val="00242C50"/>
    <w:rsid w:val="002F7E24"/>
    <w:rsid w:val="00316B04"/>
    <w:rsid w:val="00357DDD"/>
    <w:rsid w:val="003E2233"/>
    <w:rsid w:val="00421EC8"/>
    <w:rsid w:val="004357B0"/>
    <w:rsid w:val="00455601"/>
    <w:rsid w:val="00493400"/>
    <w:rsid w:val="004A014B"/>
    <w:rsid w:val="00590594"/>
    <w:rsid w:val="005B701F"/>
    <w:rsid w:val="005C6F4B"/>
    <w:rsid w:val="006844C0"/>
    <w:rsid w:val="006A5678"/>
    <w:rsid w:val="00760C4E"/>
    <w:rsid w:val="007C3A0B"/>
    <w:rsid w:val="007D1725"/>
    <w:rsid w:val="007F0CCF"/>
    <w:rsid w:val="008203C1"/>
    <w:rsid w:val="008854F0"/>
    <w:rsid w:val="008B5999"/>
    <w:rsid w:val="008B7173"/>
    <w:rsid w:val="009120B4"/>
    <w:rsid w:val="009A302C"/>
    <w:rsid w:val="00A67C12"/>
    <w:rsid w:val="00AE456A"/>
    <w:rsid w:val="00B46476"/>
    <w:rsid w:val="00B84023"/>
    <w:rsid w:val="00B90E76"/>
    <w:rsid w:val="00C70353"/>
    <w:rsid w:val="00C725E1"/>
    <w:rsid w:val="00C9430E"/>
    <w:rsid w:val="00D63DA6"/>
    <w:rsid w:val="00D71675"/>
    <w:rsid w:val="00DC7215"/>
    <w:rsid w:val="00DE6E09"/>
    <w:rsid w:val="00DE75B9"/>
    <w:rsid w:val="00E00C59"/>
    <w:rsid w:val="00E02707"/>
    <w:rsid w:val="00E203B1"/>
    <w:rsid w:val="00EC14A5"/>
    <w:rsid w:val="00F57934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3F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0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00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6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6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6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4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0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E00C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6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6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6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6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6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t.utoronto.ca/services/web-hosting" TargetMode="External"/><Relationship Id="rId12" Type="http://schemas.openxmlformats.org/officeDocument/2006/relationships/hyperlink" Target="http://carleton.ca/cuopen/modules/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corm.com/scorm-explained/" TargetMode="Externa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comments" Target="comments.xm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2158</Characters>
  <Application>Microsoft Macintosh Word</Application>
  <DocSecurity>0</DocSecurity>
  <Lines>17</Lines>
  <Paragraphs>5</Paragraphs>
  <ScaleCrop>false</ScaleCrop>
  <Company>University of Toronto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Harrison</dc:creator>
  <cp:keywords/>
  <dc:description/>
  <cp:lastModifiedBy>Laurie Harrison</cp:lastModifiedBy>
  <cp:revision>7</cp:revision>
  <dcterms:created xsi:type="dcterms:W3CDTF">2015-03-12T04:07:00Z</dcterms:created>
  <dcterms:modified xsi:type="dcterms:W3CDTF">2015-03-12T04:23:00Z</dcterms:modified>
</cp:coreProperties>
</file>